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2"/>
        <w:gridCol w:w="2551"/>
        <w:gridCol w:w="3260"/>
        <w:gridCol w:w="1418"/>
        <w:gridCol w:w="992"/>
        <w:gridCol w:w="6782"/>
      </w:tblGrid>
      <w:tr w:rsidR="00420AA6" w:rsidTr="00CE7808">
        <w:trPr>
          <w:trHeight w:val="7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AA6" w:rsidRDefault="00420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20AA6" w:rsidRDefault="00420A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A6" w:rsidRPr="00CE7808" w:rsidRDefault="00420AA6" w:rsidP="00CE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20AA6" w:rsidRPr="00CE7808" w:rsidRDefault="00420AA6" w:rsidP="00CE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E7808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A6" w:rsidRPr="00CE7808" w:rsidRDefault="00420AA6" w:rsidP="00CE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20AA6" w:rsidRPr="00CE7808" w:rsidRDefault="00420AA6" w:rsidP="00CE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E7808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AA6" w:rsidRDefault="00420AA6" w:rsidP="00CE7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AA6" w:rsidRDefault="00420AA6" w:rsidP="00CE7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AA6" w:rsidRPr="00CE7808" w:rsidRDefault="00420AA6" w:rsidP="00CE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E7808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420AA6" w:rsidTr="00420AA6">
        <w:tc>
          <w:tcPr>
            <w:tcW w:w="15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808" w:rsidRPr="00CE7808" w:rsidRDefault="00CE7808">
            <w:pPr>
              <w:tabs>
                <w:tab w:val="left" w:pos="-180"/>
                <w:tab w:val="num" w:pos="180"/>
                <w:tab w:val="left" w:pos="720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420AA6" w:rsidRPr="00CE7808" w:rsidRDefault="00420AA6">
            <w:pPr>
              <w:tabs>
                <w:tab w:val="left" w:pos="-180"/>
                <w:tab w:val="num" w:pos="180"/>
                <w:tab w:val="left" w:pos="720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E7808">
              <w:rPr>
                <w:rFonts w:ascii="Times New Roman" w:hAnsi="Times New Roman"/>
                <w:sz w:val="28"/>
                <w:szCs w:val="24"/>
              </w:rPr>
              <w:t>Туристско</w:t>
            </w:r>
            <w:proofErr w:type="spellEnd"/>
            <w:r w:rsidRPr="00CE7808">
              <w:rPr>
                <w:rFonts w:ascii="Times New Roman" w:hAnsi="Times New Roman"/>
                <w:sz w:val="28"/>
                <w:szCs w:val="24"/>
              </w:rPr>
              <w:t xml:space="preserve"> – краеведческая направленность</w:t>
            </w:r>
          </w:p>
          <w:p w:rsidR="00CE7808" w:rsidRPr="00CE7808" w:rsidRDefault="00CE7808">
            <w:pPr>
              <w:tabs>
                <w:tab w:val="left" w:pos="-180"/>
                <w:tab w:val="num" w:pos="180"/>
                <w:tab w:val="left" w:pos="720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20AA6" w:rsidTr="00420AA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AA6" w:rsidRDefault="00420AA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16" w:rsidRPr="00063CB9" w:rsidRDefault="00420AA6" w:rsidP="00CE780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063CB9">
              <w:rPr>
                <w:rFonts w:ascii="Times New Roman" w:hAnsi="Times New Roman"/>
                <w:b/>
                <w:sz w:val="28"/>
                <w:szCs w:val="24"/>
              </w:rPr>
              <w:t>Беседин</w:t>
            </w:r>
            <w:proofErr w:type="spellEnd"/>
          </w:p>
          <w:p w:rsidR="007E0816" w:rsidRPr="00063CB9" w:rsidRDefault="00420AA6" w:rsidP="00CE780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63CB9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r w:rsidR="007E0816" w:rsidRPr="00063CB9">
              <w:rPr>
                <w:rFonts w:ascii="Times New Roman" w:hAnsi="Times New Roman"/>
                <w:b/>
                <w:sz w:val="28"/>
                <w:szCs w:val="24"/>
              </w:rPr>
              <w:t>етр</w:t>
            </w:r>
          </w:p>
          <w:p w:rsidR="00420AA6" w:rsidRPr="00063CB9" w:rsidRDefault="00420AA6" w:rsidP="00CE780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63CB9">
              <w:rPr>
                <w:rFonts w:ascii="Times New Roman" w:hAnsi="Times New Roman"/>
                <w:b/>
                <w:sz w:val="28"/>
                <w:szCs w:val="24"/>
              </w:rPr>
              <w:t>Ф</w:t>
            </w:r>
            <w:r w:rsidR="007E0816" w:rsidRPr="00063CB9">
              <w:rPr>
                <w:rFonts w:ascii="Times New Roman" w:hAnsi="Times New Roman"/>
                <w:b/>
                <w:sz w:val="28"/>
                <w:szCs w:val="24"/>
              </w:rPr>
              <w:t>едорович</w:t>
            </w:r>
          </w:p>
          <w:p w:rsidR="00CE7808" w:rsidRDefault="00CE7808" w:rsidP="00CE780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335" cy="949325"/>
                  <wp:effectExtent l="19050" t="0" r="0" b="0"/>
                  <wp:docPr id="1" name="Рисунок 1" descr="http://cevd-bal.ucoz.ru/pedagogi/Besedin/besedin_petr_fedoro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vd-bal.ucoz.ru/pedagogi/Besedin/besedin_petr_fedorov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808" w:rsidRDefault="00CE7808" w:rsidP="00CE780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Образование высшее, </w:t>
            </w:r>
          </w:p>
          <w:p w:rsidR="00CE7808" w:rsidRPr="00420AA6" w:rsidRDefault="00CE7808" w:rsidP="00CE780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первая категория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AA6" w:rsidRPr="00420AA6" w:rsidRDefault="00420AA6" w:rsidP="00CE780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AA6">
              <w:rPr>
                <w:rFonts w:ascii="Times New Roman" w:hAnsi="Times New Roman"/>
                <w:sz w:val="28"/>
                <w:szCs w:val="24"/>
              </w:rPr>
              <w:t>«Наш край»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AA6" w:rsidRPr="00420AA6" w:rsidRDefault="00420AA6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AA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AA6" w:rsidRPr="00420AA6" w:rsidRDefault="00420AA6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AA6">
              <w:rPr>
                <w:rFonts w:ascii="Times New Roman" w:hAnsi="Times New Roman"/>
                <w:sz w:val="28"/>
                <w:szCs w:val="24"/>
              </w:rPr>
              <w:t>7-12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AA6" w:rsidRDefault="00420AA6" w:rsidP="007833E4">
            <w:pPr>
              <w:pStyle w:val="a4"/>
              <w:ind w:firstLine="426"/>
              <w:jc w:val="both"/>
              <w:rPr>
                <w:rFonts w:ascii="Times New Roman" w:eastAsia="Calibri" w:hAnsi="Times New Roman"/>
                <w:sz w:val="28"/>
                <w:szCs w:val="24"/>
                <w:lang w:val="ru-RU" w:bidi="ar-SA"/>
              </w:rPr>
            </w:pPr>
            <w:r w:rsidRPr="00420AA6">
              <w:rPr>
                <w:rFonts w:ascii="Times New Roman" w:eastAsia="Calibri" w:hAnsi="Times New Roman"/>
                <w:sz w:val="28"/>
                <w:szCs w:val="24"/>
                <w:lang w:val="ru-RU" w:bidi="ar-SA"/>
              </w:rPr>
              <w:t xml:space="preserve">Программа «Наш край» призвана обогатить знаниями об историческом прошлом нашего района   и области, культурных традициях прошлого и настоящего, развивать интеллектуальные и творческие способности учащихся, воспитывать чувства гражданственности и патриотизма. </w:t>
            </w:r>
          </w:p>
          <w:p w:rsidR="00420AA6" w:rsidRPr="00420AA6" w:rsidRDefault="00420AA6" w:rsidP="007833E4">
            <w:pPr>
              <w:pStyle w:val="a4"/>
              <w:ind w:firstLine="426"/>
              <w:jc w:val="both"/>
              <w:rPr>
                <w:rFonts w:ascii="Times New Roman" w:eastAsia="Calibri" w:hAnsi="Times New Roman"/>
                <w:sz w:val="28"/>
                <w:szCs w:val="24"/>
                <w:lang w:val="ru-RU" w:bidi="ar-SA"/>
              </w:rPr>
            </w:pPr>
            <w:r w:rsidRPr="00420AA6">
              <w:rPr>
                <w:rFonts w:ascii="Times New Roman" w:eastAsia="Calibri" w:hAnsi="Times New Roman"/>
                <w:sz w:val="28"/>
                <w:szCs w:val="24"/>
                <w:lang w:val="ru-RU" w:bidi="ar-SA"/>
              </w:rPr>
              <w:t xml:space="preserve"> </w:t>
            </w:r>
          </w:p>
        </w:tc>
      </w:tr>
    </w:tbl>
    <w:p w:rsidR="001F446C" w:rsidRDefault="001F446C"/>
    <w:sectPr w:rsidR="001F446C" w:rsidSect="00420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0AA6"/>
    <w:rsid w:val="00063CB9"/>
    <w:rsid w:val="0010540B"/>
    <w:rsid w:val="001F446C"/>
    <w:rsid w:val="002159D3"/>
    <w:rsid w:val="002F778E"/>
    <w:rsid w:val="00420AA6"/>
    <w:rsid w:val="00723B8D"/>
    <w:rsid w:val="00760DFF"/>
    <w:rsid w:val="007E0816"/>
    <w:rsid w:val="00870ED6"/>
    <w:rsid w:val="00972960"/>
    <w:rsid w:val="00A64A9B"/>
    <w:rsid w:val="00B60EB8"/>
    <w:rsid w:val="00CA2772"/>
    <w:rsid w:val="00CE7808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qFormat/>
    <w:rsid w:val="00420AA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E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8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2017-10-23T12:42:00Z</dcterms:created>
  <dcterms:modified xsi:type="dcterms:W3CDTF">2017-10-23T21:48:00Z</dcterms:modified>
</cp:coreProperties>
</file>